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4B25D9" w:rsidRDefault="004B25D9" w:rsidP="004B25D9">
      <w:pPr>
        <w:spacing w:after="0"/>
        <w:ind w:left="-1134" w:right="-284"/>
        <w:rPr>
          <w:rFonts w:ascii="Times New Roman" w:hAnsi="Times New Roman" w:cs="Times New Roman"/>
          <w:b/>
          <w:sz w:val="24"/>
          <w:szCs w:val="24"/>
        </w:rPr>
      </w:pPr>
      <w:r w:rsidRPr="004B25D9">
        <w:rPr>
          <w:rFonts w:ascii="Times New Roman" w:hAnsi="Times New Roman" w:cs="Times New Roman"/>
          <w:b/>
          <w:sz w:val="24"/>
          <w:szCs w:val="24"/>
        </w:rPr>
        <w:t>20.05.2020.</w:t>
      </w:r>
    </w:p>
    <w:p w:rsidR="004B25D9" w:rsidRDefault="004B25D9" w:rsidP="004B25D9">
      <w:pPr>
        <w:spacing w:after="0"/>
        <w:ind w:left="-1134" w:right="-284"/>
        <w:rPr>
          <w:rFonts w:ascii="Times New Roman" w:hAnsi="Times New Roman" w:cs="Times New Roman"/>
          <w:b/>
          <w:sz w:val="24"/>
          <w:szCs w:val="24"/>
        </w:rPr>
      </w:pPr>
      <w:r w:rsidRPr="004B25D9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Сорта и гибриды томата</w:t>
      </w:r>
      <w:r w:rsidRPr="004B25D9">
        <w:rPr>
          <w:rFonts w:ascii="Times New Roman" w:hAnsi="Times New Roman" w:cs="Times New Roman"/>
          <w:b/>
          <w:sz w:val="24"/>
          <w:szCs w:val="24"/>
        </w:rPr>
        <w:t>.  Выращивание рассады».</w:t>
      </w:r>
    </w:p>
    <w:p w:rsidR="004B25D9" w:rsidRDefault="004B25D9" w:rsidP="004B25D9">
      <w:pPr>
        <w:spacing w:after="0"/>
        <w:ind w:left="-1134" w:right="-284"/>
        <w:rPr>
          <w:rFonts w:ascii="Times New Roman" w:hAnsi="Times New Roman" w:cs="Times New Roman"/>
          <w:b/>
          <w:sz w:val="24"/>
          <w:szCs w:val="24"/>
        </w:rPr>
      </w:pPr>
    </w:p>
    <w:p w:rsidR="004B25D9" w:rsidRPr="004B25D9" w:rsidRDefault="004B25D9" w:rsidP="004B25D9">
      <w:pPr>
        <w:spacing w:after="0"/>
        <w:ind w:left="-1134" w:right="-284"/>
        <w:rPr>
          <w:rFonts w:ascii="Times New Roman" w:hAnsi="Times New Roman" w:cs="Times New Roman"/>
          <w:sz w:val="24"/>
          <w:szCs w:val="24"/>
        </w:rPr>
      </w:pPr>
      <w:r w:rsidRPr="004B25D9">
        <w:rPr>
          <w:rFonts w:ascii="Times New Roman" w:hAnsi="Times New Roman" w:cs="Times New Roman"/>
          <w:sz w:val="24"/>
          <w:szCs w:val="24"/>
        </w:rPr>
        <w:t>Ответить письменно на вопросы:</w:t>
      </w:r>
    </w:p>
    <w:p w:rsidR="004B25D9" w:rsidRDefault="004B25D9" w:rsidP="004B25D9">
      <w:pPr>
        <w:spacing w:after="0"/>
        <w:ind w:left="-1134"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1). По каким признакам различают сорта томата?</w:t>
      </w:r>
    </w:p>
    <w:p w:rsidR="004B25D9" w:rsidRDefault="004B25D9" w:rsidP="004B25D9">
      <w:pPr>
        <w:spacing w:after="0"/>
        <w:ind w:left="-1134"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2). Какие сорта томата пригодны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цельноплодного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консервирования?</w:t>
      </w:r>
    </w:p>
    <w:p w:rsidR="004B25D9" w:rsidRDefault="004B25D9" w:rsidP="004B25D9">
      <w:pPr>
        <w:spacing w:after="0"/>
        <w:ind w:left="-1134"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3). Какие сорта томата можно выращивать в утепленном грунте?</w:t>
      </w:r>
    </w:p>
    <w:p w:rsidR="004B25D9" w:rsidRPr="004B25D9" w:rsidRDefault="004B25D9" w:rsidP="004B25D9">
      <w:pPr>
        <w:spacing w:after="0"/>
        <w:ind w:left="-1134" w:right="-284"/>
        <w:rPr>
          <w:rFonts w:ascii="Times New Roman" w:hAnsi="Times New Roman" w:cs="Times New Roman"/>
          <w:sz w:val="24"/>
          <w:szCs w:val="24"/>
        </w:rPr>
      </w:pPr>
    </w:p>
    <w:p w:rsidR="004B25D9" w:rsidRDefault="004B25D9" w:rsidP="004B25D9">
      <w:pPr>
        <w:spacing w:after="0"/>
        <w:ind w:left="-1134" w:right="-284"/>
        <w:rPr>
          <w:rFonts w:ascii="Times New Roman" w:hAnsi="Times New Roman" w:cs="Times New Roman"/>
          <w:b/>
          <w:sz w:val="24"/>
          <w:szCs w:val="24"/>
        </w:rPr>
      </w:pPr>
    </w:p>
    <w:p w:rsidR="004B25D9" w:rsidRPr="004B25D9" w:rsidRDefault="004B25D9" w:rsidP="004B25D9">
      <w:pPr>
        <w:spacing w:after="0"/>
        <w:ind w:left="-1134" w:right="-284"/>
        <w:rPr>
          <w:rFonts w:ascii="Times New Roman" w:hAnsi="Times New Roman" w:cs="Times New Roman"/>
          <w:sz w:val="24"/>
          <w:szCs w:val="24"/>
        </w:rPr>
      </w:pPr>
    </w:p>
    <w:sectPr w:rsidR="004B25D9" w:rsidRPr="004B25D9" w:rsidSect="004B25D9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B25D9"/>
    <w:rsid w:val="004B25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2020-05-19T18:20:00Z</dcterms:created>
  <dcterms:modified xsi:type="dcterms:W3CDTF">2020-05-19T18:26:00Z</dcterms:modified>
</cp:coreProperties>
</file>